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598" w:rsidRDefault="00DF4598" w:rsidP="00DF4598">
      <w:pPr>
        <w:shd w:val="clear" w:color="auto" w:fill="FFFFFF"/>
        <w:spacing w:line="360" w:lineRule="auto"/>
        <w:ind w:left="1418"/>
        <w:jc w:val="center"/>
        <w:textAlignment w:val="baseline"/>
        <w:outlineLvl w:val="1"/>
        <w:rPr>
          <w:b/>
          <w:szCs w:val="28"/>
        </w:rPr>
      </w:pPr>
      <w:bookmarkStart w:id="0" w:name="_GoBack"/>
      <w:r>
        <w:rPr>
          <w:b/>
          <w:szCs w:val="28"/>
        </w:rPr>
        <w:t>План</w:t>
      </w:r>
    </w:p>
    <w:p w:rsidR="00DF4598" w:rsidRDefault="00DF4598" w:rsidP="00DF4598">
      <w:pPr>
        <w:shd w:val="clear" w:color="auto" w:fill="FFFFFF"/>
        <w:spacing w:line="360" w:lineRule="auto"/>
        <w:ind w:left="1418"/>
        <w:jc w:val="center"/>
        <w:textAlignment w:val="baseline"/>
        <w:outlineLvl w:val="1"/>
        <w:rPr>
          <w:b/>
          <w:szCs w:val="28"/>
        </w:rPr>
      </w:pPr>
      <w:r>
        <w:rPr>
          <w:b/>
          <w:szCs w:val="28"/>
        </w:rPr>
        <w:t xml:space="preserve">по проведению месячника </w:t>
      </w:r>
      <w:proofErr w:type="gramStart"/>
      <w:r>
        <w:rPr>
          <w:b/>
          <w:szCs w:val="28"/>
        </w:rPr>
        <w:t>по</w:t>
      </w:r>
      <w:proofErr w:type="gramEnd"/>
      <w:r>
        <w:rPr>
          <w:b/>
          <w:szCs w:val="28"/>
        </w:rPr>
        <w:t xml:space="preserve"> </w:t>
      </w:r>
      <w:proofErr w:type="gramStart"/>
      <w:r>
        <w:rPr>
          <w:b/>
          <w:szCs w:val="28"/>
        </w:rPr>
        <w:t>героико-патриотической</w:t>
      </w:r>
      <w:proofErr w:type="gramEnd"/>
      <w:r>
        <w:rPr>
          <w:b/>
          <w:szCs w:val="28"/>
        </w:rPr>
        <w:t xml:space="preserve"> работы с 15 января по 29 февраля 2024 года в ГАПОУ «НПК им. Е.Н. Королева»</w:t>
      </w:r>
    </w:p>
    <w:tbl>
      <w:tblPr>
        <w:tblW w:w="1612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9"/>
        <w:gridCol w:w="4918"/>
        <w:gridCol w:w="2536"/>
        <w:gridCol w:w="2802"/>
        <w:gridCol w:w="2691"/>
        <w:gridCol w:w="2410"/>
      </w:tblGrid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ind w:firstLine="284"/>
              <w:jc w:val="center"/>
              <w:textAlignment w:val="baseline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Наименование мероприятия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b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Дата, время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проведения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Место проведения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Количество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ответственный исполнитель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Примечание</w:t>
            </w:r>
          </w:p>
        </w:tc>
      </w:tr>
      <w:tr w:rsidR="00DF4598" w:rsidTr="00DF4598">
        <w:trPr>
          <w:trHeight w:val="90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Тематические классные часы, уроки мужества, с приглашением ветеранов, тружеников тыла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январь – февраль 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Королева», аудитории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Классные руководители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Встречи с родственниками участников погибших в СВО на Украине (сбор информации) 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в течение месячника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По месту жительства и ГАПОУ «НПК им. Е.Н. Королева»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Зав. отд., </w:t>
            </w:r>
            <w:proofErr w:type="spellStart"/>
            <w:r>
              <w:rPr>
                <w:szCs w:val="28"/>
              </w:rPr>
              <w:t>кл</w:t>
            </w:r>
            <w:proofErr w:type="spellEnd"/>
            <w:r>
              <w:rPr>
                <w:szCs w:val="28"/>
              </w:rPr>
              <w:t>. рук.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Экскурсия в музей Боевой Славы  в МБОУ «СОШ № 31»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proofErr w:type="spellStart"/>
            <w:r>
              <w:rPr>
                <w:szCs w:val="28"/>
              </w:rPr>
              <w:t>теч</w:t>
            </w:r>
            <w:proofErr w:type="spellEnd"/>
            <w:r>
              <w:rPr>
                <w:szCs w:val="28"/>
              </w:rPr>
              <w:t>. мес.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МБОУ «СОШ № 31»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Преподаватель ОБЖ Степанова Е.В.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Вахта Памяти в колледже, Пост №1 в период мероприятий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14.02.-15.02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 фойе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педагог-организатор ОБЖ Степанова Е.В., </w:t>
            </w:r>
            <w:proofErr w:type="spellStart"/>
            <w:r>
              <w:rPr>
                <w:szCs w:val="28"/>
              </w:rPr>
              <w:t>Юнармия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bCs/>
                <w:szCs w:val="28"/>
              </w:rPr>
            </w:pPr>
            <w:r>
              <w:rPr>
                <w:szCs w:val="28"/>
              </w:rPr>
              <w:t xml:space="preserve">Выпуск боевых листков посвященных  </w:t>
            </w:r>
            <w:r>
              <w:rPr>
                <w:bCs/>
                <w:szCs w:val="28"/>
              </w:rPr>
              <w:t xml:space="preserve">Дню воинской славы России: 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bCs/>
                <w:szCs w:val="28"/>
              </w:rPr>
            </w:pPr>
            <w:r>
              <w:rPr>
                <w:bCs/>
                <w:szCs w:val="28"/>
              </w:rPr>
              <w:t>1 курс - День полного освобождения Ленинграда</w:t>
            </w:r>
            <w:r>
              <w:rPr>
                <w:b/>
                <w:szCs w:val="28"/>
              </w:rPr>
              <w:t xml:space="preserve"> </w:t>
            </w:r>
            <w:r>
              <w:rPr>
                <w:bCs/>
                <w:szCs w:val="28"/>
              </w:rPr>
              <w:t>от фашистской блокады</w:t>
            </w:r>
            <w:r>
              <w:rPr>
                <w:b/>
                <w:szCs w:val="28"/>
              </w:rPr>
              <w:t xml:space="preserve"> </w:t>
            </w:r>
            <w:r>
              <w:rPr>
                <w:bCs/>
                <w:szCs w:val="28"/>
              </w:rPr>
              <w:t>(1944)</w:t>
            </w:r>
            <w:r>
              <w:rPr>
                <w:szCs w:val="28"/>
              </w:rPr>
              <w:t xml:space="preserve"> 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bCs/>
                <w:szCs w:val="28"/>
              </w:rPr>
            </w:pPr>
            <w:r>
              <w:rPr>
                <w:bCs/>
                <w:szCs w:val="28"/>
              </w:rPr>
              <w:t>2 курс - Международному дню памяти жертв холокоста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bCs/>
                <w:szCs w:val="28"/>
              </w:rPr>
              <w:t>1 и 2 курс - 80-летие Сталинградской битвы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27.01.2024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02.02.2024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 фойе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педагог-организатор ОБЖ Степанова Е.В., </w:t>
            </w:r>
            <w:proofErr w:type="spellStart"/>
            <w:r>
              <w:rPr>
                <w:szCs w:val="28"/>
              </w:rPr>
              <w:t>кл</w:t>
            </w:r>
            <w:proofErr w:type="spellEnd"/>
            <w:r>
              <w:rPr>
                <w:szCs w:val="28"/>
              </w:rPr>
              <w:t>. рук.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Уроки мужества. Кинолекторий «Мы, отстояли тебя Сталинград!»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02.02.2024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Преподаватели истории и обществознания, 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преподаватель ОБЖ </w:t>
            </w:r>
            <w:r>
              <w:rPr>
                <w:szCs w:val="28"/>
              </w:rPr>
              <w:lastRenderedPageBreak/>
              <w:t xml:space="preserve">Степанова Е.В.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Участие в  акции: «Память» - возложение венков и цветов к Монументу Победы, памятникам, погибшим и мемориальным доскам.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в течение месячника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Монумент Победы, Памятники погибшим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Педагог-организатор ОБЖ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Участие  в открытом кубке по лыжным гонкам, </w:t>
            </w:r>
            <w:proofErr w:type="gramStart"/>
            <w:r>
              <w:rPr>
                <w:szCs w:val="28"/>
              </w:rPr>
              <w:t>посвященный</w:t>
            </w:r>
            <w:proofErr w:type="gramEnd"/>
            <w:r>
              <w:rPr>
                <w:szCs w:val="28"/>
              </w:rPr>
              <w:t xml:space="preserve"> 80-летию подвига 80-го отдельного лыжного батальона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30 - 31.01.2024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ФОК «Батыр»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proofErr w:type="spellStart"/>
            <w:r>
              <w:rPr>
                <w:szCs w:val="28"/>
              </w:rPr>
              <w:t>Препод</w:t>
            </w:r>
            <w:proofErr w:type="spellEnd"/>
            <w:r>
              <w:rPr>
                <w:szCs w:val="28"/>
              </w:rPr>
              <w:t xml:space="preserve">. физ. 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Организовать освещение мероприятий в интернете и на 1 этаже.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в течение месячника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Социальные сети и сайт ГАПОУ «НПК им. Е.Н. Королева»,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Студ. совет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4598" w:rsidRDefault="007E03BF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hyperlink r:id="rId6" w:history="1">
              <w:r w:rsidR="00DF4598">
                <w:rPr>
                  <w:rStyle w:val="a3"/>
                  <w:szCs w:val="28"/>
                </w:rPr>
                <w:t>https://edu.tatar</w:t>
              </w:r>
            </w:hyperlink>
            <w:r w:rsidR="00DF4598">
              <w:rPr>
                <w:szCs w:val="28"/>
              </w:rPr>
              <w:t>.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proofErr w:type="spellStart"/>
            <w:r>
              <w:rPr>
                <w:szCs w:val="28"/>
              </w:rPr>
              <w:t>ru</w:t>
            </w:r>
            <w:proofErr w:type="spell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nkamsk</w:t>
            </w:r>
            <w:proofErr w:type="spellEnd"/>
            <w:r>
              <w:rPr>
                <w:szCs w:val="28"/>
              </w:rPr>
              <w:t>/org6220</w:t>
            </w: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Торжественное открытие «Парты Героя» и памятной экспозиции «Доски памяти» погибшим в СВО на Украине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 - митинг на городском кладбище 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-открытие «Парты Героя» и «Доски памяти» воинам, погибшим в СВО на Украине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-уроки мужества 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-чаепитие 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-участие в митинге у памятника Афганцам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15.02.2024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10.00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11.45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12.15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Зам. </w:t>
            </w:r>
            <w:proofErr w:type="spellStart"/>
            <w:r>
              <w:rPr>
                <w:szCs w:val="28"/>
              </w:rPr>
              <w:t>дир</w:t>
            </w:r>
            <w:proofErr w:type="spellEnd"/>
            <w:r>
              <w:rPr>
                <w:szCs w:val="28"/>
              </w:rPr>
              <w:t xml:space="preserve">. по УВ </w:t>
            </w:r>
            <w:proofErr w:type="spellStart"/>
            <w:r>
              <w:rPr>
                <w:szCs w:val="28"/>
              </w:rPr>
              <w:t>Насибуллина</w:t>
            </w:r>
            <w:proofErr w:type="spellEnd"/>
            <w:r>
              <w:rPr>
                <w:szCs w:val="28"/>
              </w:rPr>
              <w:t xml:space="preserve"> Г.М., зав. отд., Хусаинова Г.Р., </w:t>
            </w:r>
            <w:proofErr w:type="spellStart"/>
            <w:r>
              <w:rPr>
                <w:szCs w:val="28"/>
              </w:rPr>
              <w:t>Сахибгареева</w:t>
            </w:r>
            <w:proofErr w:type="spellEnd"/>
            <w:r>
              <w:rPr>
                <w:szCs w:val="28"/>
              </w:rPr>
              <w:t xml:space="preserve"> Л.И.. </w:t>
            </w:r>
            <w:proofErr w:type="spellStart"/>
            <w:r>
              <w:rPr>
                <w:szCs w:val="28"/>
              </w:rPr>
              <w:t>кл</w:t>
            </w:r>
            <w:proofErr w:type="spellEnd"/>
            <w:r>
              <w:rPr>
                <w:szCs w:val="28"/>
              </w:rPr>
              <w:t>. рук.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 Участие и подготовка взвода к военно-патриотическому конкурсу «Смотра, строя и песни».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январь-февраль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Королева»,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в фойе на 1 этаже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Преподаватель ОБЖ Степанова Е.В.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Митинг памяти посвященный Е.Н. Королеву (строит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о</w:t>
            </w:r>
            <w:proofErr w:type="gramEnd"/>
            <w:r>
              <w:rPr>
                <w:szCs w:val="28"/>
              </w:rPr>
              <w:t>тделение)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- митинг на кладбище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- митинг возле памятника Е.Н. Королева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- встреча с почетным гражданином г. Нижнекамска и ветераном </w:t>
            </w:r>
            <w:r>
              <w:rPr>
                <w:szCs w:val="28"/>
              </w:rPr>
              <w:lastRenderedPageBreak/>
              <w:t>строительной отрасли Пиковым А.И.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- чаепитие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14.02.2024  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09.00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10.00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10.30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ГАПОУ «НПК им. Е.Н. Королева»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Зам. </w:t>
            </w:r>
            <w:proofErr w:type="spellStart"/>
            <w:r>
              <w:rPr>
                <w:szCs w:val="28"/>
              </w:rPr>
              <w:t>дир</w:t>
            </w:r>
            <w:proofErr w:type="spellEnd"/>
            <w:r>
              <w:rPr>
                <w:szCs w:val="28"/>
              </w:rPr>
              <w:t xml:space="preserve">. по УВ </w:t>
            </w:r>
            <w:proofErr w:type="spellStart"/>
            <w:r>
              <w:rPr>
                <w:szCs w:val="28"/>
              </w:rPr>
              <w:t>Насибуллина</w:t>
            </w:r>
            <w:proofErr w:type="spellEnd"/>
            <w:r>
              <w:rPr>
                <w:szCs w:val="28"/>
              </w:rPr>
              <w:t xml:space="preserve"> Г.М.,   зав. отд., </w:t>
            </w:r>
            <w:proofErr w:type="spellStart"/>
            <w:r>
              <w:rPr>
                <w:szCs w:val="28"/>
              </w:rPr>
              <w:t>кл</w:t>
            </w:r>
            <w:proofErr w:type="spellEnd"/>
            <w:r>
              <w:rPr>
                <w:szCs w:val="28"/>
              </w:rPr>
              <w:t>. рук.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Чемпионат по теннису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февраль 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1 неделя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СК «Факел»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proofErr w:type="spellStart"/>
            <w:r>
              <w:rPr>
                <w:szCs w:val="28"/>
              </w:rPr>
              <w:t>Препод</w:t>
            </w:r>
            <w:proofErr w:type="spellEnd"/>
            <w:r>
              <w:rPr>
                <w:szCs w:val="28"/>
              </w:rPr>
              <w:t>. физ. воспитания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Зимний фестиваль ГТО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18.02. - 28.02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Королева»,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спортивный зал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proofErr w:type="spellStart"/>
            <w:r>
              <w:rPr>
                <w:szCs w:val="28"/>
              </w:rPr>
              <w:t>Препод</w:t>
            </w:r>
            <w:proofErr w:type="spellEnd"/>
            <w:r>
              <w:rPr>
                <w:szCs w:val="28"/>
              </w:rPr>
              <w:t xml:space="preserve">. физ. воспитания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rPr>
          <w:trHeight w:val="68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Волейбол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февраль 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2 неделя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спортивный зал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proofErr w:type="spellStart"/>
            <w:r>
              <w:rPr>
                <w:szCs w:val="28"/>
              </w:rPr>
              <w:t>Препод</w:t>
            </w:r>
            <w:proofErr w:type="spellEnd"/>
            <w:r>
              <w:rPr>
                <w:szCs w:val="28"/>
              </w:rPr>
              <w:t>. физ. воспитания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Республиканская  Научно-практическая конференция «</w:t>
            </w:r>
            <w:proofErr w:type="spellStart"/>
            <w:r>
              <w:rPr>
                <w:szCs w:val="28"/>
              </w:rPr>
              <w:t>Казаковские</w:t>
            </w:r>
            <w:proofErr w:type="spellEnd"/>
            <w:r>
              <w:rPr>
                <w:szCs w:val="28"/>
              </w:rPr>
              <w:t xml:space="preserve"> чтения» посвященная памяти </w:t>
            </w:r>
            <w:proofErr w:type="spellStart"/>
            <w:r>
              <w:rPr>
                <w:szCs w:val="28"/>
              </w:rPr>
              <w:t>М.Г.Казакова</w:t>
            </w:r>
            <w:proofErr w:type="spellEnd"/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- митинг на кладбище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- торжественное открытие  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- фотовыставка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- парад взводов-победителей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29.02.2024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Зав. отд., </w:t>
            </w:r>
            <w:proofErr w:type="spellStart"/>
            <w:r>
              <w:rPr>
                <w:szCs w:val="28"/>
              </w:rPr>
              <w:t>кл</w:t>
            </w:r>
            <w:proofErr w:type="spellEnd"/>
            <w:r>
              <w:rPr>
                <w:szCs w:val="28"/>
              </w:rPr>
              <w:t>. рук</w:t>
            </w:r>
            <w:proofErr w:type="gramStart"/>
            <w:r>
              <w:rPr>
                <w:szCs w:val="28"/>
              </w:rPr>
              <w:t xml:space="preserve">., </w:t>
            </w:r>
            <w:proofErr w:type="spellStart"/>
            <w:proofErr w:type="gramEnd"/>
            <w:r>
              <w:rPr>
                <w:szCs w:val="28"/>
              </w:rPr>
              <w:t>препод</w:t>
            </w:r>
            <w:proofErr w:type="spellEnd"/>
            <w:r>
              <w:rPr>
                <w:szCs w:val="28"/>
              </w:rPr>
              <w:t xml:space="preserve">. 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Акция «Блокадный Ленинград» 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proofErr w:type="spellStart"/>
            <w:r>
              <w:rPr>
                <w:szCs w:val="28"/>
              </w:rPr>
              <w:t>Перфоманс</w:t>
            </w:r>
            <w:proofErr w:type="spellEnd"/>
            <w:r>
              <w:rPr>
                <w:szCs w:val="28"/>
              </w:rPr>
              <w:t xml:space="preserve"> «Живы. Выдержим. Победим!»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27.01.2024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 фойе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Отряд ЮНАРМИИ,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преподаватель ОБЖ Степанова Е.В., </w:t>
            </w:r>
            <w:proofErr w:type="spellStart"/>
            <w:r>
              <w:rPr>
                <w:szCs w:val="28"/>
              </w:rPr>
              <w:t>студсовет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Подготовка по юнармейским навыкам (сборка – разборка автомата, магазина, одевание ОЗК)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январь-февраль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Отряд ЮНАРМИИ,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преподаватель ОБЖ Степанова Е.В.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Участие во Всероссийском конкурсе «Без срока давности» конкурс сочинений.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январь – май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Методический отдел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proofErr w:type="spellStart"/>
            <w:r>
              <w:rPr>
                <w:szCs w:val="28"/>
              </w:rPr>
              <w:t>Фотокросс</w:t>
            </w:r>
            <w:proofErr w:type="spellEnd"/>
            <w:r>
              <w:rPr>
                <w:szCs w:val="28"/>
              </w:rPr>
              <w:t xml:space="preserve"> «Патриот - это</w:t>
            </w:r>
            <w:proofErr w:type="gramStart"/>
            <w:r>
              <w:rPr>
                <w:szCs w:val="28"/>
              </w:rPr>
              <w:t>..»</w:t>
            </w:r>
            <w:proofErr w:type="gram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23.01. - 25.01.2024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Студ. совет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День российской науки, 300-летие со времен основания Российской </w:t>
            </w:r>
            <w:r>
              <w:rPr>
                <w:szCs w:val="28"/>
              </w:rPr>
              <w:lastRenderedPageBreak/>
              <w:t>академии наук (1724)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lastRenderedPageBreak/>
              <w:t>08.02.2023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Метод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о</w:t>
            </w:r>
            <w:proofErr w:type="gramEnd"/>
            <w:r>
              <w:rPr>
                <w:szCs w:val="28"/>
              </w:rPr>
              <w:t>тдел.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«Россия - мои горизонты»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каждый четверг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Кл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р</w:t>
            </w:r>
            <w:proofErr w:type="gramEnd"/>
            <w:r>
              <w:rPr>
                <w:szCs w:val="28"/>
              </w:rPr>
              <w:t>ук.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rPr>
          <w:trHeight w:val="607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Проведение занятий «Разговоры о </w:t>
            </w:r>
            <w:proofErr w:type="gramStart"/>
            <w:r>
              <w:rPr>
                <w:szCs w:val="28"/>
              </w:rPr>
              <w:t>важном</w:t>
            </w:r>
            <w:proofErr w:type="gramEnd"/>
            <w:r>
              <w:rPr>
                <w:szCs w:val="28"/>
              </w:rPr>
              <w:t>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каждый понедельник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Кл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р</w:t>
            </w:r>
            <w:proofErr w:type="gramEnd"/>
            <w:r>
              <w:rPr>
                <w:szCs w:val="28"/>
              </w:rPr>
              <w:t>ук.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День защитника Отечества, фотозона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22.02.2024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Студ. совет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Флэш-моб «Смелость строит города» </w:t>
            </w:r>
            <w:proofErr w:type="gramStart"/>
            <w:r>
              <w:rPr>
                <w:szCs w:val="28"/>
              </w:rPr>
              <w:t>посвященный</w:t>
            </w:r>
            <w:proofErr w:type="gramEnd"/>
            <w:r>
              <w:rPr>
                <w:szCs w:val="28"/>
              </w:rPr>
              <w:t xml:space="preserve"> Году научно-технологического развития в РТ (все студенты)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10.02.2024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Королева», место проведения по согласованию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Зав. отд., </w:t>
            </w:r>
            <w:proofErr w:type="spellStart"/>
            <w:r>
              <w:rPr>
                <w:szCs w:val="28"/>
              </w:rPr>
              <w:t>кл</w:t>
            </w:r>
            <w:proofErr w:type="spellEnd"/>
            <w:r>
              <w:rPr>
                <w:szCs w:val="28"/>
              </w:rPr>
              <w:t>. рук.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Торжественная линейка по итогам 1 семестра 2023-2024 учебного года 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24.01.2024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13.30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Спортивный  зал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Строительно-технологическое отделение Хусаинова Г.Р.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Торжественная линейка по итогам 1 семестра 2023-2024 учебного года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23.01.2024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13.30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Спортивный  зал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Электротехническое отделение Блохина Д.Н.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  <w:tr w:rsidR="00DF4598" w:rsidTr="00DF4598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598" w:rsidRDefault="00DF4598" w:rsidP="001C3943">
            <w:pPr>
              <w:numPr>
                <w:ilvl w:val="0"/>
                <w:numId w:val="1"/>
              </w:numPr>
              <w:shd w:val="clear" w:color="auto" w:fill="FFFFFF"/>
              <w:ind w:left="0" w:firstLine="284"/>
              <w:jc w:val="center"/>
              <w:textAlignment w:val="baseline"/>
              <w:outlineLvl w:val="1"/>
              <w:rPr>
                <w:szCs w:val="28"/>
              </w:rPr>
            </w:pPr>
          </w:p>
        </w:tc>
        <w:tc>
          <w:tcPr>
            <w:tcW w:w="4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Торжественная линейка по итогам 1 семестра 2023-2024 учебного года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25.01.2024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13.30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ГАПОУ «НПК им. Е.Н. Королева»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Спортивный  зал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r>
              <w:rPr>
                <w:szCs w:val="28"/>
              </w:rPr>
              <w:t>Механическое отделение</w:t>
            </w:r>
          </w:p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  <w:proofErr w:type="spellStart"/>
            <w:r>
              <w:rPr>
                <w:szCs w:val="28"/>
              </w:rPr>
              <w:t>Сахибгареева</w:t>
            </w:r>
            <w:proofErr w:type="spellEnd"/>
            <w:r>
              <w:rPr>
                <w:szCs w:val="28"/>
              </w:rPr>
              <w:t xml:space="preserve"> Л.И.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598" w:rsidRDefault="00DF4598">
            <w:pPr>
              <w:shd w:val="clear" w:color="auto" w:fill="FFFFFF"/>
              <w:jc w:val="both"/>
              <w:textAlignment w:val="baseline"/>
              <w:outlineLvl w:val="1"/>
              <w:rPr>
                <w:szCs w:val="28"/>
              </w:rPr>
            </w:pPr>
          </w:p>
        </w:tc>
      </w:tr>
    </w:tbl>
    <w:p w:rsidR="00DF4598" w:rsidRDefault="00DF4598" w:rsidP="00DF4598">
      <w:pPr>
        <w:shd w:val="clear" w:color="auto" w:fill="FFFFFF"/>
        <w:spacing w:line="360" w:lineRule="auto"/>
        <w:jc w:val="both"/>
        <w:textAlignment w:val="baseline"/>
        <w:outlineLvl w:val="1"/>
        <w:rPr>
          <w:szCs w:val="28"/>
        </w:rPr>
      </w:pPr>
      <w:r>
        <w:rPr>
          <w:szCs w:val="28"/>
        </w:rPr>
        <w:t xml:space="preserve">Исп. </w:t>
      </w:r>
      <w:proofErr w:type="spellStart"/>
      <w:r>
        <w:rPr>
          <w:szCs w:val="28"/>
        </w:rPr>
        <w:t>Насибуллина</w:t>
      </w:r>
      <w:proofErr w:type="spellEnd"/>
      <w:r>
        <w:rPr>
          <w:szCs w:val="28"/>
        </w:rPr>
        <w:t xml:space="preserve"> Г.М. (89196359677)</w:t>
      </w:r>
    </w:p>
    <w:p w:rsidR="00DF4598" w:rsidRDefault="00DF4598" w:rsidP="00DF4598">
      <w:pPr>
        <w:shd w:val="clear" w:color="auto" w:fill="FFFFFF"/>
        <w:spacing w:line="360" w:lineRule="auto"/>
        <w:jc w:val="both"/>
        <w:textAlignment w:val="baseline"/>
        <w:outlineLvl w:val="1"/>
        <w:rPr>
          <w:szCs w:val="28"/>
        </w:rPr>
      </w:pPr>
    </w:p>
    <w:p w:rsidR="00DF4598" w:rsidRDefault="00DF4598" w:rsidP="00DF4598">
      <w:pPr>
        <w:shd w:val="clear" w:color="auto" w:fill="FFFFFF"/>
        <w:spacing w:line="360" w:lineRule="auto"/>
        <w:ind w:left="1418"/>
        <w:textAlignment w:val="baseline"/>
        <w:outlineLvl w:val="1"/>
        <w:rPr>
          <w:szCs w:val="28"/>
        </w:rPr>
      </w:pPr>
      <w:r>
        <w:rPr>
          <w:szCs w:val="28"/>
        </w:rPr>
        <w:t>Директор ГАПОУ «НПК им. Е.Н. Королёва»                                                                            Т.А. Куприянова</w:t>
      </w:r>
    </w:p>
    <w:p w:rsidR="00DF4598" w:rsidRDefault="00DF4598" w:rsidP="00DF4598">
      <w:pPr>
        <w:shd w:val="clear" w:color="auto" w:fill="FFFFFF"/>
        <w:spacing w:line="360" w:lineRule="auto"/>
        <w:ind w:left="1418"/>
        <w:textAlignment w:val="baseline"/>
        <w:outlineLvl w:val="1"/>
        <w:rPr>
          <w:szCs w:val="28"/>
        </w:rPr>
        <w:sectPr w:rsidR="00DF4598">
          <w:pgSz w:w="16838" w:h="11906" w:orient="landscape"/>
          <w:pgMar w:top="459" w:right="1616" w:bottom="719" w:left="902" w:header="709" w:footer="709" w:gutter="0"/>
          <w:cols w:space="720"/>
        </w:sectPr>
      </w:pPr>
    </w:p>
    <w:bookmarkEnd w:id="0"/>
    <w:p w:rsidR="00F44A64" w:rsidRDefault="00F44A64"/>
    <w:sectPr w:rsidR="00F44A64" w:rsidSect="00DF45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8373D"/>
    <w:multiLevelType w:val="hybridMultilevel"/>
    <w:tmpl w:val="A8B26494"/>
    <w:lvl w:ilvl="0" w:tplc="5554E1BE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598"/>
    <w:rsid w:val="003D0201"/>
    <w:rsid w:val="007E03BF"/>
    <w:rsid w:val="00DF4598"/>
    <w:rsid w:val="00F4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5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F45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5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F45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809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2024-10-22T07:29:00Z</dcterms:created>
  <dcterms:modified xsi:type="dcterms:W3CDTF">2024-10-22T07:38:00Z</dcterms:modified>
</cp:coreProperties>
</file>